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F9" w:rsidRDefault="001F43F9" w:rsidP="001F43F9">
      <w:pPr>
        <w:jc w:val="center"/>
        <w:rPr>
          <w:sz w:val="26"/>
          <w:szCs w:val="26"/>
        </w:rPr>
      </w:pPr>
      <w:bookmarkStart w:id="0" w:name="_GoBack"/>
      <w:bookmarkEnd w:id="0"/>
      <w:proofErr w:type="gramStart"/>
      <w:r>
        <w:rPr>
          <w:sz w:val="26"/>
          <w:szCs w:val="26"/>
        </w:rPr>
        <w:t>Российская  Федерация</w:t>
      </w:r>
      <w:proofErr w:type="gramEnd"/>
    </w:p>
    <w:p w:rsidR="001F43F9" w:rsidRDefault="001F43F9" w:rsidP="001F43F9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Республика  Хакасия</w:t>
      </w:r>
      <w:proofErr w:type="gramEnd"/>
    </w:p>
    <w:p w:rsidR="001F43F9" w:rsidRDefault="001F43F9" w:rsidP="001F43F9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1F43F9" w:rsidRDefault="001F43F9" w:rsidP="001F43F9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Администрация Бондаревского сельсовета </w:t>
      </w:r>
    </w:p>
    <w:p w:rsidR="001F43F9" w:rsidRDefault="001F43F9" w:rsidP="001F43F9">
      <w:pPr>
        <w:jc w:val="center"/>
        <w:rPr>
          <w:b/>
          <w:sz w:val="26"/>
          <w:szCs w:val="26"/>
        </w:rPr>
      </w:pPr>
    </w:p>
    <w:p w:rsidR="001F43F9" w:rsidRDefault="001F43F9" w:rsidP="001F43F9">
      <w:pPr>
        <w:jc w:val="center"/>
        <w:rPr>
          <w:b/>
          <w:sz w:val="26"/>
          <w:szCs w:val="26"/>
        </w:rPr>
      </w:pPr>
    </w:p>
    <w:p w:rsidR="001F43F9" w:rsidRDefault="001F43F9" w:rsidP="001F43F9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F43F9" w:rsidRDefault="001F43F9" w:rsidP="001F43F9">
      <w:pPr>
        <w:rPr>
          <w:sz w:val="26"/>
          <w:szCs w:val="26"/>
        </w:rPr>
      </w:pPr>
    </w:p>
    <w:p w:rsidR="001F43F9" w:rsidRDefault="001F43F9" w:rsidP="001F43F9">
      <w:pPr>
        <w:rPr>
          <w:sz w:val="26"/>
          <w:szCs w:val="26"/>
        </w:rPr>
      </w:pPr>
    </w:p>
    <w:p w:rsidR="001F43F9" w:rsidRDefault="00AA3B87" w:rsidP="001F43F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  27</w:t>
      </w:r>
      <w:proofErr w:type="gramEnd"/>
      <w:r>
        <w:rPr>
          <w:sz w:val="26"/>
          <w:szCs w:val="26"/>
        </w:rPr>
        <w:t xml:space="preserve"> августа 2021</w:t>
      </w:r>
      <w:r w:rsidR="001F43F9">
        <w:rPr>
          <w:sz w:val="26"/>
          <w:szCs w:val="26"/>
        </w:rPr>
        <w:t xml:space="preserve">г.                 с. Бондарево </w:t>
      </w:r>
      <w:r w:rsidR="001F43F9">
        <w:rPr>
          <w:sz w:val="26"/>
          <w:szCs w:val="26"/>
        </w:rPr>
        <w:tab/>
      </w:r>
      <w:r w:rsidR="001F43F9">
        <w:rPr>
          <w:sz w:val="26"/>
          <w:szCs w:val="26"/>
        </w:rPr>
        <w:tab/>
        <w:t xml:space="preserve">                            № </w:t>
      </w:r>
      <w:r w:rsidR="00377B9E">
        <w:rPr>
          <w:b/>
          <w:sz w:val="26"/>
          <w:szCs w:val="26"/>
        </w:rPr>
        <w:t>120</w:t>
      </w:r>
    </w:p>
    <w:p w:rsidR="001F43F9" w:rsidRDefault="001F43F9" w:rsidP="001F43F9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proofErr w:type="gramStart"/>
      <w:r>
        <w:rPr>
          <w:b/>
          <w:sz w:val="26"/>
          <w:szCs w:val="26"/>
        </w:rPr>
        <w:t>подготовке  объектов</w:t>
      </w:r>
      <w:proofErr w:type="gramEnd"/>
      <w:r>
        <w:rPr>
          <w:b/>
          <w:sz w:val="26"/>
          <w:szCs w:val="26"/>
        </w:rPr>
        <w:t xml:space="preserve">  и  жилого </w:t>
      </w:r>
    </w:p>
    <w:p w:rsidR="001F43F9" w:rsidRDefault="001F43F9" w:rsidP="001F43F9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сектора к осенне-зимнему </w:t>
      </w:r>
      <w:proofErr w:type="spellStart"/>
      <w:r>
        <w:rPr>
          <w:b/>
          <w:sz w:val="26"/>
          <w:szCs w:val="26"/>
        </w:rPr>
        <w:t>пожаро</w:t>
      </w:r>
      <w:proofErr w:type="spellEnd"/>
      <w:r>
        <w:rPr>
          <w:b/>
          <w:sz w:val="26"/>
          <w:szCs w:val="26"/>
        </w:rPr>
        <w:t>-</w:t>
      </w:r>
    </w:p>
    <w:p w:rsidR="001F43F9" w:rsidRDefault="001F43F9" w:rsidP="001F43F9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опасному периоду</w:t>
      </w:r>
    </w:p>
    <w:p w:rsidR="001F43F9" w:rsidRDefault="001F43F9" w:rsidP="001F43F9">
      <w:pPr>
        <w:jc w:val="both"/>
        <w:rPr>
          <w:sz w:val="26"/>
          <w:szCs w:val="26"/>
        </w:rPr>
      </w:pPr>
    </w:p>
    <w:p w:rsidR="001F43F9" w:rsidRDefault="001F43F9" w:rsidP="001F43F9">
      <w:pPr>
        <w:jc w:val="both"/>
        <w:rPr>
          <w:sz w:val="26"/>
          <w:szCs w:val="26"/>
        </w:rPr>
      </w:pPr>
    </w:p>
    <w:p w:rsidR="001F43F9" w:rsidRDefault="001F43F9" w:rsidP="001F43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 xml:space="preserve">. № 69-ФЗ «О пожарной безопасности» (с последующими </w:t>
      </w:r>
      <w:proofErr w:type="gramStart"/>
      <w:r>
        <w:rPr>
          <w:sz w:val="26"/>
          <w:szCs w:val="26"/>
        </w:rPr>
        <w:t>изменениями)  и</w:t>
      </w:r>
      <w:proofErr w:type="gramEnd"/>
      <w:r>
        <w:rPr>
          <w:sz w:val="26"/>
          <w:szCs w:val="26"/>
        </w:rPr>
        <w:t xml:space="preserve"> Законом Республики Хакасия от 28 июня 2006 года № 34-ЗРХ «О пожарной безопасности» (с последующими изменениями),  на основании ст. 9 Устава муниципального образования Бондаревский сельсовет, </w:t>
      </w:r>
      <w:r w:rsidR="0066798B">
        <w:rPr>
          <w:sz w:val="26"/>
          <w:szCs w:val="26"/>
        </w:rPr>
        <w:t>Администрация Бондаревского сельсовета</w:t>
      </w:r>
    </w:p>
    <w:p w:rsidR="001F43F9" w:rsidRDefault="001F43F9" w:rsidP="001F43F9">
      <w:pPr>
        <w:rPr>
          <w:sz w:val="26"/>
          <w:szCs w:val="26"/>
        </w:rPr>
      </w:pPr>
    </w:p>
    <w:p w:rsidR="001F43F9" w:rsidRDefault="0066798B" w:rsidP="001F43F9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1F43F9">
        <w:rPr>
          <w:sz w:val="26"/>
          <w:szCs w:val="26"/>
        </w:rPr>
        <w:t>:</w:t>
      </w:r>
    </w:p>
    <w:p w:rsidR="001F43F9" w:rsidRDefault="001F43F9" w:rsidP="001F43F9">
      <w:pPr>
        <w:jc w:val="both"/>
        <w:rPr>
          <w:sz w:val="26"/>
          <w:szCs w:val="26"/>
        </w:rPr>
      </w:pPr>
    </w:p>
    <w:p w:rsidR="001F43F9" w:rsidRDefault="001F43F9" w:rsidP="001F43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В период подготовки объектов и жилого сектора к осенне-зимнему пожароопасному периоду рекомендовать:</w:t>
      </w:r>
    </w:p>
    <w:p w:rsidR="001F43F9" w:rsidRDefault="001F43F9" w:rsidP="001F43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 Руководителям МБОУ «</w:t>
      </w:r>
      <w:proofErr w:type="spellStart"/>
      <w:r>
        <w:rPr>
          <w:sz w:val="26"/>
          <w:szCs w:val="26"/>
        </w:rPr>
        <w:t>Бондаревская</w:t>
      </w:r>
      <w:proofErr w:type="spellEnd"/>
      <w:r>
        <w:rPr>
          <w:sz w:val="26"/>
          <w:szCs w:val="26"/>
        </w:rPr>
        <w:t xml:space="preserve"> </w:t>
      </w:r>
      <w:r w:rsidR="006465E2">
        <w:rPr>
          <w:sz w:val="26"/>
          <w:szCs w:val="26"/>
        </w:rPr>
        <w:t>С</w:t>
      </w:r>
      <w:r w:rsidR="00C0694A">
        <w:rPr>
          <w:sz w:val="26"/>
          <w:szCs w:val="26"/>
        </w:rPr>
        <w:t>ОШ» (Кузьмичева Н.А</w:t>
      </w:r>
      <w:r>
        <w:rPr>
          <w:sz w:val="26"/>
          <w:szCs w:val="26"/>
        </w:rPr>
        <w:t xml:space="preserve">), </w:t>
      </w:r>
      <w:proofErr w:type="spellStart"/>
      <w:proofErr w:type="gramStart"/>
      <w:r>
        <w:rPr>
          <w:sz w:val="26"/>
          <w:szCs w:val="26"/>
        </w:rPr>
        <w:t>Маткечинской</w:t>
      </w:r>
      <w:proofErr w:type="spellEnd"/>
      <w:r>
        <w:rPr>
          <w:sz w:val="26"/>
          <w:szCs w:val="26"/>
        </w:rPr>
        <w:t xml:space="preserve">  НОШ</w:t>
      </w:r>
      <w:proofErr w:type="gramEnd"/>
      <w:r>
        <w:rPr>
          <w:sz w:val="26"/>
          <w:szCs w:val="26"/>
        </w:rPr>
        <w:t xml:space="preserve"> (Чебодаева И.Б.),  В-</w:t>
      </w:r>
      <w:proofErr w:type="spellStart"/>
      <w:r>
        <w:rPr>
          <w:sz w:val="26"/>
          <w:szCs w:val="26"/>
        </w:rPr>
        <w:t>Киндирлинской</w:t>
      </w:r>
      <w:proofErr w:type="spellEnd"/>
      <w:r>
        <w:rPr>
          <w:sz w:val="26"/>
          <w:szCs w:val="26"/>
        </w:rPr>
        <w:t xml:space="preserve"> НОШ (</w:t>
      </w:r>
      <w:proofErr w:type="spellStart"/>
      <w:r>
        <w:rPr>
          <w:color w:val="000000"/>
          <w:sz w:val="26"/>
          <w:szCs w:val="26"/>
        </w:rPr>
        <w:t>Куюкова</w:t>
      </w:r>
      <w:proofErr w:type="spellEnd"/>
      <w:r>
        <w:rPr>
          <w:color w:val="000000"/>
          <w:sz w:val="26"/>
          <w:szCs w:val="26"/>
        </w:rPr>
        <w:t xml:space="preserve"> Л.В</w:t>
      </w:r>
      <w:r>
        <w:rPr>
          <w:sz w:val="26"/>
          <w:szCs w:val="26"/>
        </w:rPr>
        <w:t>), заведующей  МБДОУ «Бондаревский детски</w:t>
      </w:r>
      <w:r w:rsidR="006465E2">
        <w:rPr>
          <w:sz w:val="26"/>
          <w:szCs w:val="26"/>
        </w:rPr>
        <w:t>й сад « Солнышко» (</w:t>
      </w:r>
      <w:proofErr w:type="spellStart"/>
      <w:r w:rsidR="006465E2">
        <w:rPr>
          <w:sz w:val="26"/>
          <w:szCs w:val="26"/>
        </w:rPr>
        <w:t>Карамчакова</w:t>
      </w:r>
      <w:proofErr w:type="spellEnd"/>
      <w:r w:rsidR="006465E2">
        <w:rPr>
          <w:sz w:val="26"/>
          <w:szCs w:val="26"/>
        </w:rPr>
        <w:t xml:space="preserve"> М.Г</w:t>
      </w:r>
      <w:r>
        <w:rPr>
          <w:sz w:val="26"/>
          <w:szCs w:val="26"/>
        </w:rPr>
        <w:t xml:space="preserve">),  заведующей </w:t>
      </w:r>
      <w:proofErr w:type="spellStart"/>
      <w:r>
        <w:rPr>
          <w:sz w:val="26"/>
          <w:szCs w:val="26"/>
        </w:rPr>
        <w:t>Маткечинским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ФАПом</w:t>
      </w:r>
      <w:proofErr w:type="spellEnd"/>
      <w:r w:rsidR="00AA3B8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Тоскаракова</w:t>
      </w:r>
      <w:proofErr w:type="spellEnd"/>
      <w:r>
        <w:rPr>
          <w:sz w:val="26"/>
          <w:szCs w:val="26"/>
        </w:rPr>
        <w:t xml:space="preserve"> Н.А), врачу Бондаревского  офиса</w:t>
      </w:r>
      <w:r w:rsidR="00E51253">
        <w:rPr>
          <w:sz w:val="26"/>
          <w:szCs w:val="26"/>
        </w:rPr>
        <w:t xml:space="preserve"> врача общей практики (</w:t>
      </w:r>
      <w:proofErr w:type="spellStart"/>
      <w:r w:rsidR="00E51253">
        <w:rPr>
          <w:sz w:val="26"/>
          <w:szCs w:val="26"/>
        </w:rPr>
        <w:t>Ондар</w:t>
      </w:r>
      <w:proofErr w:type="spellEnd"/>
      <w:r w:rsidR="00E51253">
        <w:rPr>
          <w:sz w:val="26"/>
          <w:szCs w:val="26"/>
        </w:rPr>
        <w:t xml:space="preserve"> С.О</w:t>
      </w:r>
      <w:r>
        <w:rPr>
          <w:sz w:val="26"/>
          <w:szCs w:val="26"/>
        </w:rPr>
        <w:t xml:space="preserve">), заведующим сельских библиотек (Богатырева Н.М, Чебодаева О.Г, </w:t>
      </w:r>
      <w:proofErr w:type="spellStart"/>
      <w:r>
        <w:rPr>
          <w:sz w:val="26"/>
          <w:szCs w:val="26"/>
        </w:rPr>
        <w:t>Сагалакова</w:t>
      </w:r>
      <w:proofErr w:type="spellEnd"/>
      <w:r>
        <w:rPr>
          <w:sz w:val="26"/>
          <w:szCs w:val="26"/>
        </w:rPr>
        <w:t xml:space="preserve"> С.Я), директору МБУК «БКС» (</w:t>
      </w:r>
      <w:proofErr w:type="spellStart"/>
      <w:r>
        <w:rPr>
          <w:sz w:val="26"/>
          <w:szCs w:val="26"/>
        </w:rPr>
        <w:t>Корчикова</w:t>
      </w:r>
      <w:proofErr w:type="spellEnd"/>
      <w:r>
        <w:rPr>
          <w:sz w:val="26"/>
          <w:szCs w:val="26"/>
        </w:rPr>
        <w:t xml:space="preserve"> Т.В):</w:t>
      </w:r>
    </w:p>
    <w:p w:rsidR="001F43F9" w:rsidRDefault="00AA3B87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1.1.1. Произвести до 30.09.2021</w:t>
      </w:r>
      <w:r w:rsidR="001F43F9">
        <w:rPr>
          <w:sz w:val="26"/>
          <w:szCs w:val="26"/>
        </w:rPr>
        <w:t xml:space="preserve"> г.  очистку закрепленной территории от мусора и сухой травы. 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Силами добровольных противопожарных формирований, а также пожарно-технических комиссий, провести обследование подведомственных </w:t>
      </w:r>
      <w:proofErr w:type="gramStart"/>
      <w:r>
        <w:rPr>
          <w:sz w:val="26"/>
          <w:szCs w:val="26"/>
        </w:rPr>
        <w:t>объектов,  незамедлительно</w:t>
      </w:r>
      <w:proofErr w:type="gramEnd"/>
      <w:r>
        <w:rPr>
          <w:sz w:val="26"/>
          <w:szCs w:val="26"/>
        </w:rPr>
        <w:t xml:space="preserve"> устранить выявление нарушения правил пожарной безопасности.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1.1.3. Предоставлять приспособленную для целей пожаротушения технику по первому требованию руководителя тушения пожара и дежурного диспетчера ЕДДС Бейского района.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1.1.4. Провести целевой противопожарный инструктаж работников о соблюдении мер пожарной безопасности с учетом эксплуатации различного оборудования в осенне-зимний пожароопасный период.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Специалисту 1 категории администрации Бондаревского сельсовета (Борисова М.Н):</w:t>
      </w:r>
    </w:p>
    <w:p w:rsidR="001F43F9" w:rsidRDefault="00AA3B87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 Создать до 15 сентября 2021</w:t>
      </w:r>
      <w:r w:rsidR="001F43F9">
        <w:rPr>
          <w:sz w:val="26"/>
          <w:szCs w:val="26"/>
        </w:rPr>
        <w:t xml:space="preserve"> года группы для тушения пожаров на период осенне-зимнего пожароопасного периода. Провести ревизию имеющегося пожарно-технического вооружения и подручных средств тушения, при необходимости </w:t>
      </w:r>
      <w:r w:rsidR="001F43F9">
        <w:rPr>
          <w:sz w:val="26"/>
          <w:szCs w:val="26"/>
        </w:rPr>
        <w:lastRenderedPageBreak/>
        <w:t xml:space="preserve">провести доукомплектование. Информацию по данному пункту </w:t>
      </w:r>
      <w:r>
        <w:rPr>
          <w:sz w:val="26"/>
          <w:szCs w:val="26"/>
        </w:rPr>
        <w:t>предоставить до 30 сентября 2021</w:t>
      </w:r>
      <w:r w:rsidR="001F43F9">
        <w:rPr>
          <w:sz w:val="26"/>
          <w:szCs w:val="26"/>
        </w:rPr>
        <w:t xml:space="preserve"> года в ОПС РХ № 9.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C0694A">
        <w:rPr>
          <w:sz w:val="26"/>
          <w:szCs w:val="26"/>
        </w:rPr>
        <w:t>. Рассмотреть до 06 ок</w:t>
      </w:r>
      <w:r w:rsidR="00AA3B87">
        <w:rPr>
          <w:sz w:val="26"/>
          <w:szCs w:val="26"/>
        </w:rPr>
        <w:t>тября 2021</w:t>
      </w:r>
      <w:r>
        <w:rPr>
          <w:sz w:val="26"/>
          <w:szCs w:val="26"/>
        </w:rPr>
        <w:t xml:space="preserve"> года вопрос о противопожарном состоянии населенных пунктов и прилегающих к ним территорий на комиссиях по чрезвычайным ситуациям и пожарной безопасности, в случае необходимости установить на территории муниципального образования особый противопожарный режим. На время его действия предусмотреть установление дополнительных требований, согласованных с противопожарной службой Бейского района.</w:t>
      </w:r>
    </w:p>
    <w:p w:rsidR="001F43F9" w:rsidRDefault="00AA3B87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Создать до 06 октября 2021</w:t>
      </w:r>
      <w:r w:rsidR="001F43F9">
        <w:rPr>
          <w:sz w:val="26"/>
          <w:szCs w:val="26"/>
        </w:rPr>
        <w:t xml:space="preserve"> года противопожарные барьеры вокруг населенных пунктов путем очистки прилегающей территории от естественной захламленности, создания и обновления минерализованных полос.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 Проанали</w:t>
      </w:r>
      <w:r w:rsidR="00AA3B87">
        <w:rPr>
          <w:sz w:val="26"/>
          <w:szCs w:val="26"/>
        </w:rPr>
        <w:t>зировать до 06 октября 2021</w:t>
      </w:r>
      <w:r>
        <w:rPr>
          <w:sz w:val="26"/>
          <w:szCs w:val="26"/>
        </w:rPr>
        <w:t xml:space="preserve"> года состояние источников противопожарного водоснабжения в населенных пунктах. Разработать конкретные мероприятия по их развитию, восстановлению и утеплению. Копии данных планов</w:t>
      </w:r>
      <w:r w:rsidR="00AA3B87">
        <w:rPr>
          <w:sz w:val="26"/>
          <w:szCs w:val="26"/>
        </w:rPr>
        <w:t xml:space="preserve"> предоставить до 06 октября 2021</w:t>
      </w:r>
      <w:r>
        <w:rPr>
          <w:sz w:val="26"/>
          <w:szCs w:val="26"/>
        </w:rPr>
        <w:t xml:space="preserve"> года в ОПС РХ № 9.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естественные и искусственные водоемы площадками (пирсами) с твердым покрытием для установки пожарных автомобилей и мотопомп,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="00AA3B87">
        <w:rPr>
          <w:sz w:val="26"/>
          <w:szCs w:val="26"/>
        </w:rPr>
        <w:t xml:space="preserve"> Организовать до 01 октября 2021</w:t>
      </w:r>
      <w:r>
        <w:rPr>
          <w:sz w:val="26"/>
          <w:szCs w:val="26"/>
        </w:rPr>
        <w:t xml:space="preserve"> года разъяснительную работу с населением о необходимости очистки дворов, находящихся в их собственности и пользовании от мусора и сухой травы и недопущению его сжигания.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2.6 Отк</w:t>
      </w:r>
      <w:r w:rsidR="00C0694A">
        <w:rPr>
          <w:sz w:val="26"/>
          <w:szCs w:val="26"/>
        </w:rPr>
        <w:t>орректировать до 01 октября</w:t>
      </w:r>
      <w:r>
        <w:rPr>
          <w:sz w:val="26"/>
          <w:szCs w:val="26"/>
        </w:rPr>
        <w:t xml:space="preserve"> </w:t>
      </w:r>
      <w:r w:rsidR="00AA3B87">
        <w:rPr>
          <w:sz w:val="26"/>
          <w:szCs w:val="26"/>
        </w:rPr>
        <w:t>2021</w:t>
      </w:r>
      <w:r w:rsidR="00E51253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года</w:t>
      </w:r>
      <w:proofErr w:type="gramEnd"/>
      <w:r>
        <w:rPr>
          <w:sz w:val="26"/>
          <w:szCs w:val="26"/>
        </w:rPr>
        <w:t xml:space="preserve"> принятые нормативные правовые акты в области пожарной безопасности. Копии документов на бумажном носителе направить в ОПС РХ № 9.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proofErr w:type="gramStart"/>
      <w:r>
        <w:rPr>
          <w:sz w:val="26"/>
          <w:szCs w:val="26"/>
        </w:rPr>
        <w:t>Разработать  в</w:t>
      </w:r>
      <w:proofErr w:type="gramEnd"/>
      <w:r>
        <w:rPr>
          <w:sz w:val="26"/>
          <w:szCs w:val="26"/>
        </w:rPr>
        <w:t xml:space="preserve"> каждом населенном пункте порядок, схему оповещения и эвакуации населения при угрозе возникновения пожаров</w:t>
      </w:r>
      <w:r w:rsidR="00AA3B87">
        <w:rPr>
          <w:sz w:val="26"/>
          <w:szCs w:val="26"/>
        </w:rPr>
        <w:t xml:space="preserve"> и ЧС. В срок до 01 октября 2021</w:t>
      </w:r>
      <w:r w:rsidR="00C0694A">
        <w:rPr>
          <w:sz w:val="26"/>
          <w:szCs w:val="26"/>
        </w:rPr>
        <w:t xml:space="preserve"> </w:t>
      </w:r>
      <w:r>
        <w:rPr>
          <w:sz w:val="26"/>
          <w:szCs w:val="26"/>
        </w:rPr>
        <w:t>года предоставить в ОПС РХ № 9 на бумажном носителе информацию по данному вопросу.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Запретить в населенных пунктах, приусадебных участках граждан разведение костров, сжигание мусора и проведение пожароопасных работ.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Организовать силами добровольных противопожарных формирований патрулирование населенных пунктов.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Содержать в исправном состоянии дороги, обеспечивающие проезд пожарной техники к населенным пунктам.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Определить совместно с руководителями предприятий различных форм собственности и территориальными подразделениями пожарной охраны различных видов порядок привлечения сил и средств для тушения лесных и степных массивов, в том числе на договорных основах.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Создать резерв горюче-смазочных материалов для целей защиты (тушения) населенных пунктов. 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 С целью профилактики пожаров, возникающих по вине человека, рекомендовать гражданам: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8.1. Запретить сжигание мусора, бытовых отходов, разведение костров и иных пожароопасных работ.</w:t>
      </w:r>
    </w:p>
    <w:p w:rsidR="001F43F9" w:rsidRDefault="001F43F9" w:rsidP="001F43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8.2. Произвести до 30 </w:t>
      </w:r>
      <w:proofErr w:type="gramStart"/>
      <w:r>
        <w:rPr>
          <w:sz w:val="26"/>
          <w:szCs w:val="26"/>
        </w:rPr>
        <w:t xml:space="preserve">сентября  </w:t>
      </w:r>
      <w:r w:rsidR="00AA3B87">
        <w:rPr>
          <w:sz w:val="26"/>
          <w:szCs w:val="26"/>
        </w:rPr>
        <w:t>2021</w:t>
      </w:r>
      <w:proofErr w:type="gramEnd"/>
      <w:r w:rsidR="00C069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очистку дворов, приусадебных участков, находящихся в их собственности от мусора и сухой травы. </w:t>
      </w:r>
      <w:r>
        <w:rPr>
          <w:sz w:val="26"/>
          <w:szCs w:val="26"/>
        </w:rPr>
        <w:lastRenderedPageBreak/>
        <w:t xml:space="preserve">Укомплектовать помещения, находящиеся в собственности (пользовании), первичными средствами пожаротушения и противопожарного инвентаря. </w:t>
      </w:r>
    </w:p>
    <w:p w:rsidR="001F43F9" w:rsidRDefault="001F43F9" w:rsidP="001F43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9. Разместить настоящее постановление на официальном сайте администрации Бейского района.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10. Контроль за исполнением настоящего постановления оставляю за собой.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</w:p>
    <w:p w:rsidR="001F43F9" w:rsidRDefault="001F43F9" w:rsidP="001F43F9">
      <w:pPr>
        <w:rPr>
          <w:sz w:val="26"/>
          <w:szCs w:val="26"/>
        </w:rPr>
      </w:pPr>
    </w:p>
    <w:p w:rsidR="001F43F9" w:rsidRDefault="001F43F9" w:rsidP="001F43F9">
      <w:pPr>
        <w:rPr>
          <w:sz w:val="26"/>
          <w:szCs w:val="26"/>
        </w:rPr>
      </w:pPr>
    </w:p>
    <w:p w:rsidR="001F43F9" w:rsidRDefault="001F43F9" w:rsidP="001F43F9">
      <w:pPr>
        <w:rPr>
          <w:sz w:val="24"/>
        </w:rPr>
      </w:pPr>
      <w:r>
        <w:rPr>
          <w:sz w:val="26"/>
          <w:szCs w:val="26"/>
        </w:rPr>
        <w:t xml:space="preserve">Глава Бондаревского </w:t>
      </w:r>
      <w:proofErr w:type="gramStart"/>
      <w:r>
        <w:rPr>
          <w:sz w:val="26"/>
          <w:szCs w:val="26"/>
        </w:rPr>
        <w:t xml:space="preserve">сельсовета:   </w:t>
      </w:r>
      <w:proofErr w:type="gramEnd"/>
      <w:r>
        <w:rPr>
          <w:sz w:val="26"/>
          <w:szCs w:val="26"/>
        </w:rPr>
        <w:t xml:space="preserve">                                                          Е.В.Корнева</w:t>
      </w:r>
    </w:p>
    <w:p w:rsidR="001F43F9" w:rsidRDefault="001F43F9"/>
    <w:sectPr w:rsidR="001F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F9"/>
    <w:rsid w:val="001F43F9"/>
    <w:rsid w:val="00377B9E"/>
    <w:rsid w:val="005770F1"/>
    <w:rsid w:val="006465E2"/>
    <w:rsid w:val="0066798B"/>
    <w:rsid w:val="00A26F88"/>
    <w:rsid w:val="00AA3B87"/>
    <w:rsid w:val="00BB63D4"/>
    <w:rsid w:val="00C0694A"/>
    <w:rsid w:val="00E51253"/>
    <w:rsid w:val="00F7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E3BCE-523B-468D-9FC7-930EF28A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F9"/>
  </w:style>
  <w:style w:type="paragraph" w:styleId="1">
    <w:name w:val="heading 1"/>
    <w:basedOn w:val="a"/>
    <w:next w:val="a"/>
    <w:qFormat/>
    <w:rsid w:val="001F43F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F43F9"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2021-08-27T04:22:00Z</cp:lastPrinted>
  <dcterms:created xsi:type="dcterms:W3CDTF">2021-09-03T06:49:00Z</dcterms:created>
  <dcterms:modified xsi:type="dcterms:W3CDTF">2021-09-03T06:49:00Z</dcterms:modified>
</cp:coreProperties>
</file>